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E3" w:rsidRPr="009535E3" w:rsidRDefault="009535E3" w:rsidP="009535E3">
      <w:pPr>
        <w:rPr>
          <w:b/>
          <w:sz w:val="28"/>
          <w:szCs w:val="28"/>
        </w:rPr>
      </w:pPr>
      <w:r w:rsidRPr="009535E3">
        <w:rPr>
          <w:b/>
          <w:sz w:val="28"/>
          <w:szCs w:val="28"/>
        </w:rPr>
        <w:t>Стих</w:t>
      </w:r>
      <w:r w:rsidRPr="009535E3">
        <w:rPr>
          <w:b/>
          <w:sz w:val="28"/>
          <w:szCs w:val="28"/>
        </w:rPr>
        <w:t>отворения А.С.</w:t>
      </w:r>
      <w:r w:rsidRPr="009535E3">
        <w:rPr>
          <w:b/>
          <w:sz w:val="28"/>
          <w:szCs w:val="28"/>
        </w:rPr>
        <w:t xml:space="preserve"> Грибоедова</w:t>
      </w:r>
    </w:p>
    <w:p w:rsidR="009535E3" w:rsidRPr="009535E3" w:rsidRDefault="009535E3" w:rsidP="009535E3">
      <w:pPr>
        <w:rPr>
          <w:sz w:val="28"/>
          <w:szCs w:val="28"/>
        </w:rPr>
      </w:pP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От Аполлона (1815)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Лубочный театр (1817)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 xml:space="preserve">&lt;Эпитафии доктору </w:t>
      </w:r>
      <w:proofErr w:type="spellStart"/>
      <w:r w:rsidRPr="009535E3">
        <w:rPr>
          <w:sz w:val="28"/>
          <w:szCs w:val="28"/>
        </w:rPr>
        <w:t>Кастальди</w:t>
      </w:r>
      <w:proofErr w:type="spellEnd"/>
      <w:r w:rsidRPr="009535E3">
        <w:rPr>
          <w:sz w:val="28"/>
          <w:szCs w:val="28"/>
        </w:rPr>
        <w:t>&gt; (1820)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&lt;Н. А. Каховскому&gt; (1820)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Давид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Романс (1824)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"Крылами порхая, стрелами звеня..." (1824)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Эпиграмма (1824)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 xml:space="preserve">"Как распложаются журнальные </w:t>
      </w:r>
      <w:proofErr w:type="spellStart"/>
      <w:r w:rsidRPr="009535E3">
        <w:rPr>
          <w:sz w:val="28"/>
          <w:szCs w:val="28"/>
        </w:rPr>
        <w:t>побранки</w:t>
      </w:r>
      <w:proofErr w:type="spellEnd"/>
      <w:r w:rsidRPr="009535E3">
        <w:rPr>
          <w:sz w:val="28"/>
          <w:szCs w:val="28"/>
        </w:rPr>
        <w:t>" (1824?)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Отрывок из Гёте (1824)</w:t>
      </w:r>
    </w:p>
    <w:p w:rsidR="009535E3" w:rsidRPr="009535E3" w:rsidRDefault="009535E3" w:rsidP="009535E3">
      <w:pPr>
        <w:rPr>
          <w:sz w:val="28"/>
          <w:szCs w:val="28"/>
        </w:rPr>
      </w:pPr>
      <w:proofErr w:type="spellStart"/>
      <w:r w:rsidRPr="009535E3">
        <w:rPr>
          <w:sz w:val="28"/>
          <w:szCs w:val="28"/>
        </w:rPr>
        <w:t>Телешовой</w:t>
      </w:r>
      <w:proofErr w:type="spellEnd"/>
      <w:r w:rsidRPr="009535E3">
        <w:rPr>
          <w:sz w:val="28"/>
          <w:szCs w:val="28"/>
        </w:rPr>
        <w:t xml:space="preserve"> (1824)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Хищники на Чегеме (1825)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"</w:t>
      </w:r>
      <w:bookmarkStart w:id="0" w:name="_GoBack"/>
      <w:bookmarkEnd w:id="0"/>
      <w:r w:rsidRPr="009535E3">
        <w:rPr>
          <w:sz w:val="28"/>
          <w:szCs w:val="28"/>
        </w:rPr>
        <w:t>По духу времени и вкусу..." (1826)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Освобожденный (1826)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А. О[</w:t>
      </w:r>
      <w:proofErr w:type="spellStart"/>
      <w:r w:rsidRPr="009535E3">
        <w:rPr>
          <w:sz w:val="28"/>
          <w:szCs w:val="28"/>
        </w:rPr>
        <w:t>доевскому</w:t>
      </w:r>
      <w:proofErr w:type="spellEnd"/>
      <w:r w:rsidRPr="009535E3">
        <w:rPr>
          <w:sz w:val="28"/>
          <w:szCs w:val="28"/>
        </w:rPr>
        <w:t>]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Прости, Отечество!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 xml:space="preserve">"Там, где вьется </w:t>
      </w:r>
      <w:proofErr w:type="spellStart"/>
      <w:r w:rsidRPr="009535E3">
        <w:rPr>
          <w:sz w:val="28"/>
          <w:szCs w:val="28"/>
        </w:rPr>
        <w:t>Алазань</w:t>
      </w:r>
      <w:proofErr w:type="spellEnd"/>
      <w:r w:rsidRPr="009535E3">
        <w:rPr>
          <w:sz w:val="28"/>
          <w:szCs w:val="28"/>
        </w:rPr>
        <w:t>..."</w:t>
      </w:r>
    </w:p>
    <w:p w:rsidR="009535E3" w:rsidRPr="009535E3" w:rsidRDefault="009535E3" w:rsidP="009535E3">
      <w:pPr>
        <w:rPr>
          <w:sz w:val="28"/>
          <w:szCs w:val="28"/>
        </w:rPr>
      </w:pPr>
      <w:proofErr w:type="spellStart"/>
      <w:r w:rsidRPr="009535E3">
        <w:rPr>
          <w:sz w:val="28"/>
          <w:szCs w:val="28"/>
        </w:rPr>
        <w:t>Кальянчи</w:t>
      </w:r>
      <w:proofErr w:type="spellEnd"/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Домовой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 xml:space="preserve"> </w:t>
      </w:r>
    </w:p>
    <w:p w:rsidR="009535E3" w:rsidRPr="009535E3" w:rsidRDefault="009535E3" w:rsidP="009535E3">
      <w:pPr>
        <w:rPr>
          <w:b/>
          <w:sz w:val="28"/>
          <w:szCs w:val="28"/>
        </w:rPr>
      </w:pPr>
      <w:r w:rsidRPr="009535E3">
        <w:rPr>
          <w:b/>
          <w:sz w:val="28"/>
          <w:szCs w:val="28"/>
        </w:rPr>
        <w:t xml:space="preserve">Стихотворения, приписываемые </w:t>
      </w:r>
      <w:proofErr w:type="spellStart"/>
      <w:r>
        <w:rPr>
          <w:b/>
          <w:sz w:val="28"/>
          <w:szCs w:val="28"/>
        </w:rPr>
        <w:t>А.С.</w:t>
      </w:r>
      <w:r w:rsidRPr="009535E3">
        <w:rPr>
          <w:b/>
          <w:sz w:val="28"/>
          <w:szCs w:val="28"/>
        </w:rPr>
        <w:t>Грибоедову</w:t>
      </w:r>
      <w:proofErr w:type="spellEnd"/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Важное приобретение (1825)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Восток</w:t>
      </w:r>
    </w:p>
    <w:p w:rsidR="009535E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Душа</w:t>
      </w:r>
    </w:p>
    <w:p w:rsidR="00521B43" w:rsidRPr="009535E3" w:rsidRDefault="009535E3" w:rsidP="009535E3">
      <w:pPr>
        <w:rPr>
          <w:sz w:val="28"/>
          <w:szCs w:val="28"/>
        </w:rPr>
      </w:pPr>
      <w:r w:rsidRPr="009535E3">
        <w:rPr>
          <w:sz w:val="28"/>
          <w:szCs w:val="28"/>
        </w:rPr>
        <w:t>Ода на поединки (1819)</w:t>
      </w:r>
    </w:p>
    <w:sectPr w:rsidR="00521B43" w:rsidRPr="0095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4"/>
    <w:rsid w:val="00521B43"/>
    <w:rsid w:val="00625E64"/>
    <w:rsid w:val="009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85510-A353-4E53-83DB-FFAEF95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Черткова</dc:creator>
  <cp:keywords/>
  <dc:description/>
  <cp:lastModifiedBy>Ярослава Черткова</cp:lastModifiedBy>
  <cp:revision>2</cp:revision>
  <dcterms:created xsi:type="dcterms:W3CDTF">2017-12-12T13:45:00Z</dcterms:created>
  <dcterms:modified xsi:type="dcterms:W3CDTF">2017-12-12T13:47:00Z</dcterms:modified>
</cp:coreProperties>
</file>